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70" w:rsidRPr="00F55131" w:rsidRDefault="00DA5170" w:rsidP="00DA5170">
      <w:pPr>
        <w:jc w:val="center"/>
        <w:rPr>
          <w:rFonts w:ascii="Arial" w:hAnsi="Arial" w:cs="Arial"/>
        </w:rPr>
      </w:pPr>
    </w:p>
    <w:p w:rsidR="00DA5170" w:rsidRPr="00F55131" w:rsidRDefault="00DA5170" w:rsidP="00DA5170">
      <w:pPr>
        <w:jc w:val="center"/>
        <w:rPr>
          <w:rFonts w:ascii="Arial" w:hAnsi="Arial" w:cs="Arial"/>
        </w:rPr>
      </w:pPr>
    </w:p>
    <w:p w:rsidR="00DA5170" w:rsidRPr="00F55131" w:rsidRDefault="00DA5170" w:rsidP="00DA5170">
      <w:pPr>
        <w:jc w:val="center"/>
        <w:rPr>
          <w:rFonts w:ascii="Arial" w:hAnsi="Arial" w:cs="Arial"/>
        </w:rPr>
      </w:pPr>
      <w:r w:rsidRPr="00F55131">
        <w:rPr>
          <w:rFonts w:ascii="Arial" w:hAnsi="Arial" w:cs="Arial"/>
        </w:rPr>
        <w:t>АДМИНИСТРАЦИЯ</w:t>
      </w:r>
    </w:p>
    <w:p w:rsidR="00DA5170" w:rsidRPr="00F55131" w:rsidRDefault="00DA5170" w:rsidP="00DA5170">
      <w:pPr>
        <w:jc w:val="center"/>
        <w:rPr>
          <w:rFonts w:ascii="Arial" w:hAnsi="Arial" w:cs="Arial"/>
        </w:rPr>
      </w:pPr>
      <w:r w:rsidRPr="00F55131">
        <w:rPr>
          <w:rFonts w:ascii="Arial" w:hAnsi="Arial" w:cs="Arial"/>
        </w:rPr>
        <w:t>ОРДЖОНИКИДЗЕВСКОГО СЕЛЬСОВЕТА</w:t>
      </w:r>
    </w:p>
    <w:p w:rsidR="00DA5170" w:rsidRPr="00F55131" w:rsidRDefault="00DA5170" w:rsidP="00DA5170">
      <w:pPr>
        <w:jc w:val="center"/>
        <w:rPr>
          <w:rFonts w:ascii="Arial" w:hAnsi="Arial" w:cs="Arial"/>
        </w:rPr>
      </w:pPr>
      <w:r w:rsidRPr="00F55131">
        <w:rPr>
          <w:rFonts w:ascii="Arial" w:hAnsi="Arial" w:cs="Arial"/>
        </w:rPr>
        <w:t>МОТЫГИНСКОГО РАЙОНА</w:t>
      </w:r>
    </w:p>
    <w:p w:rsidR="00DA5170" w:rsidRPr="00F55131" w:rsidRDefault="00DA5170" w:rsidP="00DA5170">
      <w:pPr>
        <w:jc w:val="center"/>
        <w:rPr>
          <w:rFonts w:ascii="Arial" w:hAnsi="Arial" w:cs="Arial"/>
        </w:rPr>
      </w:pPr>
      <w:r w:rsidRPr="00F55131">
        <w:rPr>
          <w:rFonts w:ascii="Arial" w:hAnsi="Arial" w:cs="Arial"/>
        </w:rPr>
        <w:t>КРАСНОЯРСКОГО КРАЯ</w:t>
      </w:r>
    </w:p>
    <w:p w:rsidR="00DA5170" w:rsidRPr="00F55131" w:rsidRDefault="00DA5170" w:rsidP="00DA5170">
      <w:pPr>
        <w:jc w:val="center"/>
        <w:rPr>
          <w:rFonts w:ascii="Arial" w:hAnsi="Arial" w:cs="Arial"/>
        </w:rPr>
      </w:pPr>
    </w:p>
    <w:p w:rsidR="00DA5170" w:rsidRPr="00F55131" w:rsidRDefault="00DA5170" w:rsidP="00DA5170">
      <w:pPr>
        <w:jc w:val="center"/>
        <w:rPr>
          <w:rFonts w:ascii="Arial" w:hAnsi="Arial" w:cs="Arial"/>
        </w:rPr>
      </w:pPr>
    </w:p>
    <w:p w:rsidR="00DA5170" w:rsidRPr="00F55131" w:rsidRDefault="00DA5170" w:rsidP="00DA5170">
      <w:pPr>
        <w:jc w:val="center"/>
        <w:rPr>
          <w:rFonts w:ascii="Arial" w:hAnsi="Arial" w:cs="Arial"/>
        </w:rPr>
      </w:pPr>
      <w:r w:rsidRPr="00F55131">
        <w:rPr>
          <w:rFonts w:ascii="Arial" w:hAnsi="Arial" w:cs="Arial"/>
        </w:rPr>
        <w:t>ПОСТАНОВЛЕНИЕ</w:t>
      </w:r>
    </w:p>
    <w:p w:rsidR="00DA5170" w:rsidRPr="00F55131" w:rsidRDefault="00DA5170" w:rsidP="00DA5170">
      <w:pPr>
        <w:rPr>
          <w:rFonts w:ascii="Arial" w:hAnsi="Arial" w:cs="Arial"/>
        </w:rPr>
      </w:pPr>
    </w:p>
    <w:p w:rsidR="00DA5170" w:rsidRPr="00F55131" w:rsidRDefault="007A1DFC" w:rsidP="00DA5170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6056E3" w:rsidRPr="00F55131">
        <w:rPr>
          <w:rFonts w:ascii="Arial" w:hAnsi="Arial" w:cs="Arial"/>
        </w:rPr>
        <w:t>.05</w:t>
      </w:r>
      <w:r>
        <w:rPr>
          <w:rFonts w:ascii="Arial" w:hAnsi="Arial" w:cs="Arial"/>
        </w:rPr>
        <w:t>.2025</w:t>
      </w:r>
      <w:r w:rsidR="00DA5170" w:rsidRPr="00F55131">
        <w:rPr>
          <w:rFonts w:ascii="Arial" w:hAnsi="Arial" w:cs="Arial"/>
        </w:rPr>
        <w:t xml:space="preserve">г.    </w:t>
      </w:r>
      <w:r w:rsidR="00C06F9F" w:rsidRPr="00F55131">
        <w:rPr>
          <w:rFonts w:ascii="Arial" w:hAnsi="Arial" w:cs="Arial"/>
        </w:rPr>
        <w:t xml:space="preserve">                        </w:t>
      </w:r>
      <w:r w:rsidR="00DA5170" w:rsidRPr="00F55131">
        <w:rPr>
          <w:rFonts w:ascii="Arial" w:hAnsi="Arial" w:cs="Arial"/>
        </w:rPr>
        <w:t xml:space="preserve">  п. Орджоникидзе       </w:t>
      </w:r>
      <w:r w:rsidR="002F4DF7" w:rsidRPr="00F55131">
        <w:rPr>
          <w:rFonts w:ascii="Arial" w:hAnsi="Arial" w:cs="Arial"/>
        </w:rPr>
        <w:t xml:space="preserve">  </w:t>
      </w:r>
      <w:r w:rsidR="00DA49F8" w:rsidRPr="00F55131">
        <w:rPr>
          <w:rFonts w:ascii="Arial" w:hAnsi="Arial" w:cs="Arial"/>
        </w:rPr>
        <w:t xml:space="preserve">  </w:t>
      </w:r>
      <w:r w:rsidR="00E817D7" w:rsidRPr="00F55131">
        <w:rPr>
          <w:rFonts w:ascii="Arial" w:hAnsi="Arial" w:cs="Arial"/>
        </w:rPr>
        <w:t xml:space="preserve">                        № </w:t>
      </w:r>
      <w:r w:rsidR="00F622CF">
        <w:rPr>
          <w:rFonts w:ascii="Arial" w:hAnsi="Arial" w:cs="Arial"/>
        </w:rPr>
        <w:t>34</w:t>
      </w:r>
    </w:p>
    <w:p w:rsidR="00DA5170" w:rsidRPr="00F55131" w:rsidRDefault="00DA5170" w:rsidP="00DA5170">
      <w:pPr>
        <w:rPr>
          <w:rFonts w:ascii="Arial" w:hAnsi="Arial" w:cs="Arial"/>
        </w:rPr>
      </w:pPr>
    </w:p>
    <w:p w:rsidR="007D54F3" w:rsidRPr="00F55131" w:rsidRDefault="007D54F3" w:rsidP="00DA5170">
      <w:pPr>
        <w:rPr>
          <w:rFonts w:ascii="Arial" w:hAnsi="Arial" w:cs="Arial"/>
        </w:rPr>
      </w:pPr>
    </w:p>
    <w:p w:rsidR="007D54F3" w:rsidRPr="00ED5851" w:rsidRDefault="007D54F3" w:rsidP="00DA5170">
      <w:pPr>
        <w:rPr>
          <w:rFonts w:ascii="Arial" w:hAnsi="Arial" w:cs="Arial"/>
        </w:rPr>
      </w:pPr>
    </w:p>
    <w:p w:rsidR="00DA5170" w:rsidRPr="00ED5851" w:rsidRDefault="006056E3" w:rsidP="00DA5170">
      <w:pPr>
        <w:pBdr>
          <w:bottom w:val="single" w:sz="12" w:space="1" w:color="auto"/>
        </w:pBdr>
        <w:rPr>
          <w:rFonts w:ascii="Arial" w:hAnsi="Arial" w:cs="Arial"/>
        </w:rPr>
      </w:pPr>
      <w:r w:rsidRPr="00ED5851">
        <w:rPr>
          <w:rFonts w:ascii="Arial" w:hAnsi="Arial" w:cs="Arial"/>
        </w:rPr>
        <w:t>Об окончании отопительного сезона</w:t>
      </w:r>
      <w:r w:rsidR="007A1DFC">
        <w:rPr>
          <w:rFonts w:ascii="Arial" w:hAnsi="Arial" w:cs="Arial"/>
        </w:rPr>
        <w:t xml:space="preserve"> 2024-2025</w:t>
      </w:r>
      <w:r w:rsidR="00ED5851" w:rsidRPr="00ED5851">
        <w:rPr>
          <w:rFonts w:ascii="Arial" w:hAnsi="Arial" w:cs="Arial"/>
        </w:rPr>
        <w:t>г.</w:t>
      </w:r>
    </w:p>
    <w:p w:rsidR="006056E3" w:rsidRPr="00F55131" w:rsidRDefault="006056E3" w:rsidP="00DA5170">
      <w:pPr>
        <w:rPr>
          <w:rFonts w:ascii="Arial" w:hAnsi="Arial" w:cs="Arial"/>
        </w:rPr>
      </w:pPr>
    </w:p>
    <w:p w:rsidR="00C06F9F" w:rsidRPr="00F55131" w:rsidRDefault="006056E3" w:rsidP="00F55131">
      <w:pPr>
        <w:ind w:firstLine="709"/>
        <w:jc w:val="both"/>
        <w:rPr>
          <w:rFonts w:ascii="Arial" w:hAnsi="Arial" w:cs="Arial"/>
        </w:rPr>
      </w:pPr>
      <w:r w:rsidRPr="00F55131">
        <w:rPr>
          <w:rFonts w:ascii="Arial" w:hAnsi="Arial" w:cs="Arial"/>
        </w:rPr>
        <w:t xml:space="preserve">    На основании данных метеорологического прогноза, в связи с устоявшейся температурой в течени</w:t>
      </w:r>
      <w:proofErr w:type="gramStart"/>
      <w:r w:rsidRPr="00F55131">
        <w:rPr>
          <w:rFonts w:ascii="Arial" w:hAnsi="Arial" w:cs="Arial"/>
        </w:rPr>
        <w:t>и</w:t>
      </w:r>
      <w:proofErr w:type="gramEnd"/>
      <w:r w:rsidRPr="00F55131">
        <w:rPr>
          <w:rFonts w:ascii="Arial" w:hAnsi="Arial" w:cs="Arial"/>
        </w:rPr>
        <w:t xml:space="preserve"> пяти дней</w:t>
      </w:r>
      <w:r w:rsidR="00F55131" w:rsidRPr="00F55131">
        <w:rPr>
          <w:rFonts w:ascii="Arial" w:hAnsi="Arial" w:cs="Arial"/>
        </w:rPr>
        <w:t xml:space="preserve"> среднесуточной температурой  </w:t>
      </w:r>
      <w:r w:rsidR="007A1DFC">
        <w:rPr>
          <w:rFonts w:ascii="Arial" w:hAnsi="Arial" w:cs="Arial"/>
        </w:rPr>
        <w:t xml:space="preserve"> выше 8 градусов </w:t>
      </w:r>
      <w:r w:rsidRPr="00F55131">
        <w:rPr>
          <w:rFonts w:ascii="Arial" w:hAnsi="Arial" w:cs="Arial"/>
        </w:rPr>
        <w:t>наружного воздуха, руководствуясь Федеральным Зак</w:t>
      </w:r>
      <w:r w:rsidR="00ED5851">
        <w:rPr>
          <w:rFonts w:ascii="Arial" w:hAnsi="Arial" w:cs="Arial"/>
        </w:rPr>
        <w:t>оном от 06.10.2003 г № 131-ФЗ</w:t>
      </w:r>
      <w:r w:rsidR="00C709BA" w:rsidRPr="00F55131">
        <w:rPr>
          <w:rFonts w:ascii="Arial" w:hAnsi="Arial" w:cs="Arial"/>
        </w:rPr>
        <w:t xml:space="preserve"> </w:t>
      </w:r>
      <w:r w:rsidRPr="00F55131">
        <w:rPr>
          <w:rFonts w:ascii="Arial" w:hAnsi="Arial" w:cs="Arial"/>
        </w:rPr>
        <w:t>«Об общих принципах местного самоуправления в Российской Федерации</w:t>
      </w:r>
      <w:r w:rsidR="00C709BA" w:rsidRPr="00F55131">
        <w:rPr>
          <w:rFonts w:ascii="Arial" w:hAnsi="Arial" w:cs="Arial"/>
        </w:rPr>
        <w:t>», постановлением Правительства РФ «О порядке пре</w:t>
      </w:r>
      <w:r w:rsidR="00447B84" w:rsidRPr="00F55131">
        <w:rPr>
          <w:rFonts w:ascii="Arial" w:hAnsi="Arial" w:cs="Arial"/>
        </w:rPr>
        <w:t>доставления коммунальных услуг гражданам.» от 23.05.2005г № 307</w:t>
      </w:r>
    </w:p>
    <w:p w:rsidR="00DA5170" w:rsidRPr="00F55131" w:rsidRDefault="00C06F9F" w:rsidP="00F55131">
      <w:pPr>
        <w:ind w:firstLine="709"/>
        <w:jc w:val="both"/>
        <w:rPr>
          <w:rFonts w:ascii="Arial" w:hAnsi="Arial" w:cs="Arial"/>
        </w:rPr>
      </w:pPr>
      <w:r w:rsidRPr="00F55131">
        <w:rPr>
          <w:rFonts w:ascii="Arial" w:hAnsi="Arial" w:cs="Arial"/>
        </w:rPr>
        <w:t>П О С Т А Н О В Л Я Ю</w:t>
      </w:r>
      <w:r w:rsidR="00DA5170" w:rsidRPr="00F55131">
        <w:rPr>
          <w:rFonts w:ascii="Arial" w:hAnsi="Arial" w:cs="Arial"/>
        </w:rPr>
        <w:t>:</w:t>
      </w:r>
    </w:p>
    <w:p w:rsidR="007D54F3" w:rsidRPr="00F55131" w:rsidRDefault="00D44DCB" w:rsidP="00F5513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55131">
        <w:rPr>
          <w:rFonts w:ascii="Arial" w:hAnsi="Arial" w:cs="Arial"/>
        </w:rPr>
        <w:t>З</w:t>
      </w:r>
      <w:r w:rsidR="00F55131" w:rsidRPr="00F55131">
        <w:rPr>
          <w:rFonts w:ascii="Arial" w:hAnsi="Arial" w:cs="Arial"/>
        </w:rPr>
        <w:t>авершить от</w:t>
      </w:r>
      <w:r w:rsidR="007A1DFC">
        <w:rPr>
          <w:rFonts w:ascii="Arial" w:hAnsi="Arial" w:cs="Arial"/>
        </w:rPr>
        <w:t>опительный сезон 2023-2024 г. 31 мая 2025</w:t>
      </w:r>
      <w:r w:rsidR="006056E3" w:rsidRPr="00F55131">
        <w:rPr>
          <w:rFonts w:ascii="Arial" w:hAnsi="Arial" w:cs="Arial"/>
        </w:rPr>
        <w:t>г.</w:t>
      </w:r>
    </w:p>
    <w:p w:rsidR="007D54F3" w:rsidRPr="00F55131" w:rsidRDefault="007D54F3" w:rsidP="00F5513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55131">
        <w:rPr>
          <w:rFonts w:ascii="Arial" w:hAnsi="Arial" w:cs="Arial"/>
        </w:rPr>
        <w:t>Контроль за исполнением п</w:t>
      </w:r>
      <w:r w:rsidR="00F55131">
        <w:rPr>
          <w:rFonts w:ascii="Arial" w:hAnsi="Arial" w:cs="Arial"/>
        </w:rPr>
        <w:t>остановления оставляю за собой.</w:t>
      </w:r>
    </w:p>
    <w:p w:rsidR="009A2B20" w:rsidRPr="00F55131" w:rsidRDefault="00F55131" w:rsidP="00F5513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55131">
        <w:rPr>
          <w:rFonts w:ascii="Arial" w:hAnsi="Arial" w:cs="Arial"/>
        </w:rPr>
        <w:t>Постановление вступает в силу со дня подписания, подлежит опубликованию в печатном издании «Вести Орджоникидзе» и размещению на официальном сайте муниципального образования Орджоникидзе</w:t>
      </w:r>
      <w:r>
        <w:rPr>
          <w:rFonts w:ascii="Arial" w:hAnsi="Arial" w:cs="Arial"/>
        </w:rPr>
        <w:t>вский сельсовет в сети Интернет.</w:t>
      </w:r>
    </w:p>
    <w:p w:rsidR="009A2B20" w:rsidRPr="00F55131" w:rsidRDefault="009A2B20" w:rsidP="00ED5851">
      <w:pPr>
        <w:jc w:val="both"/>
        <w:rPr>
          <w:rFonts w:ascii="Arial" w:hAnsi="Arial" w:cs="Arial"/>
        </w:rPr>
      </w:pPr>
    </w:p>
    <w:p w:rsidR="009A2B20" w:rsidRPr="00F55131" w:rsidRDefault="009A2B20" w:rsidP="00F55131">
      <w:pPr>
        <w:ind w:firstLine="709"/>
        <w:jc w:val="both"/>
        <w:rPr>
          <w:rFonts w:ascii="Arial" w:hAnsi="Arial" w:cs="Arial"/>
        </w:rPr>
      </w:pPr>
      <w:r w:rsidRPr="00F55131">
        <w:rPr>
          <w:rFonts w:ascii="Arial" w:hAnsi="Arial" w:cs="Arial"/>
        </w:rPr>
        <w:t>Глава Орджоникидзевского с</w:t>
      </w:r>
      <w:r w:rsidR="00B431A2" w:rsidRPr="00F55131">
        <w:rPr>
          <w:rFonts w:ascii="Arial" w:hAnsi="Arial" w:cs="Arial"/>
        </w:rPr>
        <w:t>ельсовета</w:t>
      </w:r>
      <w:r w:rsidR="007220F4" w:rsidRPr="00F55131">
        <w:rPr>
          <w:rFonts w:ascii="Arial" w:hAnsi="Arial" w:cs="Arial"/>
        </w:rPr>
        <w:t xml:space="preserve">                  А.В.Алабаева</w:t>
      </w:r>
    </w:p>
    <w:sectPr w:rsidR="009A2B20" w:rsidRPr="00F55131" w:rsidSect="00C8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8E30E58"/>
    <w:multiLevelType w:val="multilevel"/>
    <w:tmpl w:val="393AC4F2"/>
    <w:lvl w:ilvl="0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A5170"/>
    <w:rsid w:val="000956CF"/>
    <w:rsid w:val="000D0C20"/>
    <w:rsid w:val="0012418D"/>
    <w:rsid w:val="001A4B1B"/>
    <w:rsid w:val="0020723D"/>
    <w:rsid w:val="002D1F4A"/>
    <w:rsid w:val="002E344C"/>
    <w:rsid w:val="002F4DF7"/>
    <w:rsid w:val="00444B04"/>
    <w:rsid w:val="00447B84"/>
    <w:rsid w:val="004639BB"/>
    <w:rsid w:val="00526938"/>
    <w:rsid w:val="00575FD5"/>
    <w:rsid w:val="00586B11"/>
    <w:rsid w:val="005C29E5"/>
    <w:rsid w:val="006056E3"/>
    <w:rsid w:val="006D2FE6"/>
    <w:rsid w:val="007220F4"/>
    <w:rsid w:val="007A1DFC"/>
    <w:rsid w:val="007D54F3"/>
    <w:rsid w:val="00842C24"/>
    <w:rsid w:val="009A2B20"/>
    <w:rsid w:val="00A37B8C"/>
    <w:rsid w:val="00B431A2"/>
    <w:rsid w:val="00C06F9F"/>
    <w:rsid w:val="00C709BA"/>
    <w:rsid w:val="00C855F1"/>
    <w:rsid w:val="00CE0F5B"/>
    <w:rsid w:val="00D44DCB"/>
    <w:rsid w:val="00D71864"/>
    <w:rsid w:val="00D72578"/>
    <w:rsid w:val="00DA49F8"/>
    <w:rsid w:val="00DA5170"/>
    <w:rsid w:val="00E008CC"/>
    <w:rsid w:val="00E817D7"/>
    <w:rsid w:val="00ED5851"/>
    <w:rsid w:val="00F55131"/>
    <w:rsid w:val="00F622CF"/>
    <w:rsid w:val="00F91BDE"/>
    <w:rsid w:val="00FD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5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9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55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Org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Орджо1</cp:lastModifiedBy>
  <cp:revision>4</cp:revision>
  <cp:lastPrinted>2025-05-23T04:17:00Z</cp:lastPrinted>
  <dcterms:created xsi:type="dcterms:W3CDTF">2025-05-23T03:16:00Z</dcterms:created>
  <dcterms:modified xsi:type="dcterms:W3CDTF">2025-05-23T04:17:00Z</dcterms:modified>
</cp:coreProperties>
</file>